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1F2C34" w:rsidRDefault="006A25E6" w:rsidP="001F2C34">
      <w:pPr>
        <w:contextualSpacing/>
        <w:rPr>
          <w:rFonts w:ascii="Arial" w:hAnsi="Arial" w:cs="Arial"/>
        </w:rPr>
      </w:pPr>
    </w:p>
    <w:p w:rsidR="001F2C34" w:rsidRPr="00C60EB7" w:rsidRDefault="001F2C34" w:rsidP="001F2C34">
      <w:pPr>
        <w:contextualSpacing/>
        <w:rPr>
          <w:rFonts w:ascii="Arial" w:hAnsi="Arial" w:cs="Arial"/>
          <w:b/>
          <w:sz w:val="48"/>
          <w:szCs w:val="40"/>
        </w:rPr>
      </w:pPr>
      <w:r w:rsidRPr="00C60EB7">
        <w:rPr>
          <w:rFonts w:ascii="Arial" w:hAnsi="Arial" w:cs="Arial"/>
          <w:b/>
          <w:sz w:val="48"/>
          <w:szCs w:val="40"/>
        </w:rPr>
        <w:t>Guido Dehler</w:t>
      </w:r>
    </w:p>
    <w:p w:rsidR="001F2C34" w:rsidRPr="00C60EB7" w:rsidRDefault="001F2C34" w:rsidP="001F2C34">
      <w:pPr>
        <w:contextualSpacing/>
        <w:rPr>
          <w:rFonts w:ascii="Arial" w:hAnsi="Arial" w:cs="Arial"/>
          <w:b/>
          <w:sz w:val="24"/>
          <w:szCs w:val="24"/>
        </w:rPr>
      </w:pPr>
    </w:p>
    <w:p w:rsidR="001F2C34" w:rsidRPr="00C60EB7" w:rsidRDefault="001F2C34" w:rsidP="001F2C34">
      <w:pPr>
        <w:contextualSpacing/>
        <w:rPr>
          <w:rFonts w:ascii="Arial" w:hAnsi="Arial" w:cs="Arial"/>
          <w:b/>
          <w:sz w:val="24"/>
          <w:szCs w:val="24"/>
        </w:rPr>
      </w:pPr>
    </w:p>
    <w:p w:rsidR="001F2C34" w:rsidRPr="00C60EB7" w:rsidRDefault="001F2C34" w:rsidP="001F2C34">
      <w:pPr>
        <w:contextualSpacing/>
        <w:rPr>
          <w:rFonts w:ascii="Arial" w:hAnsi="Arial" w:cs="Arial"/>
          <w:b/>
          <w:sz w:val="24"/>
          <w:szCs w:val="24"/>
        </w:rPr>
      </w:pPr>
    </w:p>
    <w:p w:rsidR="001F2C34" w:rsidRPr="00C60EB7" w:rsidRDefault="001F2C34" w:rsidP="001F2C34">
      <w:pPr>
        <w:contextualSpacing/>
        <w:rPr>
          <w:rFonts w:ascii="Arial" w:hAnsi="Arial" w:cs="Arial"/>
          <w:b/>
          <w:sz w:val="24"/>
          <w:szCs w:val="24"/>
        </w:rPr>
      </w:pPr>
      <w:r w:rsidRPr="00C60EB7">
        <w:rPr>
          <w:rFonts w:ascii="Arial" w:hAnsi="Arial" w:cs="Arial"/>
          <w:b/>
          <w:sz w:val="24"/>
          <w:szCs w:val="24"/>
        </w:rPr>
        <w:t>1998 / 99</w:t>
      </w:r>
    </w:p>
    <w:p w:rsidR="001F2C34" w:rsidRPr="00C60EB7" w:rsidRDefault="001F2C34" w:rsidP="007715F6">
      <w:pPr>
        <w:contextualSpacing/>
        <w:rPr>
          <w:rFonts w:ascii="Arial" w:hAnsi="Arial" w:cs="Arial"/>
          <w:sz w:val="24"/>
          <w:szCs w:val="24"/>
        </w:rPr>
      </w:pPr>
      <w:r w:rsidRPr="00C60EB7">
        <w:rPr>
          <w:rFonts w:ascii="Arial" w:hAnsi="Arial" w:cs="Arial"/>
          <w:sz w:val="24"/>
          <w:szCs w:val="24"/>
        </w:rPr>
        <w:t>Dehler spielt in der Reservemannschaft des SSV Homburg-Nümbrecht in der Kreisliga B Oberberg, Staffel 2 (</w:t>
      </w:r>
      <w:r w:rsidRPr="00C60EB7">
        <w:rPr>
          <w:rFonts w:ascii="Arial" w:hAnsi="Arial" w:cs="Arial"/>
          <w:color w:val="92D050"/>
          <w:sz w:val="24"/>
          <w:szCs w:val="24"/>
        </w:rPr>
        <w:t>9. Liga</w:t>
      </w:r>
      <w:r w:rsidRPr="00C60EB7">
        <w:rPr>
          <w:rFonts w:ascii="Arial" w:hAnsi="Arial" w:cs="Arial"/>
          <w:sz w:val="24"/>
          <w:szCs w:val="24"/>
        </w:rPr>
        <w:t>)</w:t>
      </w:r>
    </w:p>
    <w:p w:rsidR="001F2C34" w:rsidRPr="00C60EB7" w:rsidRDefault="001F2C34" w:rsidP="007715F6">
      <w:pPr>
        <w:contextualSpacing/>
        <w:rPr>
          <w:rFonts w:ascii="Arial" w:hAnsi="Arial" w:cs="Arial"/>
          <w:sz w:val="24"/>
          <w:szCs w:val="24"/>
        </w:rPr>
      </w:pPr>
    </w:p>
    <w:p w:rsidR="007715F6" w:rsidRPr="00C60EB7" w:rsidRDefault="007715F6" w:rsidP="007715F6">
      <w:pPr>
        <w:contextualSpacing/>
        <w:rPr>
          <w:rFonts w:ascii="Arial" w:hAnsi="Arial" w:cs="Arial"/>
          <w:sz w:val="24"/>
          <w:szCs w:val="24"/>
        </w:rPr>
      </w:pPr>
    </w:p>
    <w:p w:rsidR="00C60EB7" w:rsidRDefault="00C60EB7" w:rsidP="007715F6">
      <w:pPr>
        <w:contextualSpacing/>
        <w:rPr>
          <w:rFonts w:ascii="Arial" w:hAnsi="Arial" w:cs="Arial"/>
          <w:b/>
          <w:bCs/>
          <w:sz w:val="24"/>
          <w:szCs w:val="24"/>
        </w:rPr>
      </w:pPr>
    </w:p>
    <w:p w:rsidR="007715F6" w:rsidRPr="00C60EB7" w:rsidRDefault="00C60EB7" w:rsidP="007715F6">
      <w:pPr>
        <w:contextualSpacing/>
        <w:rPr>
          <w:rFonts w:ascii="Arial" w:hAnsi="Arial" w:cs="Arial"/>
          <w:b/>
          <w:bCs/>
          <w:sz w:val="40"/>
          <w:szCs w:val="24"/>
          <w:u w:val="single"/>
        </w:rPr>
      </w:pPr>
      <w:r w:rsidRPr="00C60EB7">
        <w:rPr>
          <w:rFonts w:ascii="Arial" w:hAnsi="Arial" w:cs="Arial"/>
          <w:b/>
          <w:bCs/>
          <w:sz w:val="40"/>
          <w:szCs w:val="24"/>
          <w:u w:val="single"/>
        </w:rPr>
        <w:t xml:space="preserve">Spielzeit </w:t>
      </w:r>
      <w:r w:rsidR="007715F6" w:rsidRPr="00C60EB7">
        <w:rPr>
          <w:rFonts w:ascii="Arial" w:hAnsi="Arial" w:cs="Arial"/>
          <w:b/>
          <w:bCs/>
          <w:sz w:val="40"/>
          <w:szCs w:val="24"/>
          <w:u w:val="single"/>
        </w:rPr>
        <w:t>2000 / 01</w:t>
      </w:r>
    </w:p>
    <w:p w:rsidR="00C60EB7" w:rsidRDefault="00C60EB7" w:rsidP="007715F6">
      <w:pPr>
        <w:contextualSpacing/>
        <w:rPr>
          <w:rFonts w:ascii="Arial" w:hAnsi="Arial" w:cs="Arial"/>
          <w:sz w:val="24"/>
          <w:szCs w:val="24"/>
        </w:rPr>
      </w:pPr>
    </w:p>
    <w:p w:rsidR="007715F6" w:rsidRPr="00C60EB7" w:rsidRDefault="007715F6" w:rsidP="007715F6">
      <w:pPr>
        <w:contextualSpacing/>
        <w:rPr>
          <w:rFonts w:ascii="Arial" w:hAnsi="Arial" w:cs="Arial"/>
          <w:sz w:val="24"/>
          <w:szCs w:val="24"/>
        </w:rPr>
      </w:pPr>
      <w:r w:rsidRPr="00C60EB7">
        <w:rPr>
          <w:rFonts w:ascii="Arial" w:hAnsi="Arial" w:cs="Arial"/>
          <w:sz w:val="24"/>
          <w:szCs w:val="24"/>
        </w:rPr>
        <w:t>Spieler beim SSV Nümbrecht in der Kreisliga A Oberberg (</w:t>
      </w:r>
      <w:r w:rsidRPr="00C60EB7">
        <w:rPr>
          <w:rFonts w:ascii="Arial" w:hAnsi="Arial" w:cs="Arial"/>
          <w:color w:val="808080"/>
          <w:sz w:val="24"/>
          <w:szCs w:val="24"/>
        </w:rPr>
        <w:t>8. Liga</w:t>
      </w:r>
      <w:r w:rsidRPr="00C60EB7">
        <w:rPr>
          <w:rFonts w:ascii="Arial" w:hAnsi="Arial" w:cs="Arial"/>
          <w:sz w:val="24"/>
          <w:szCs w:val="24"/>
        </w:rPr>
        <w:t>)</w:t>
      </w:r>
    </w:p>
    <w:p w:rsidR="007715F6" w:rsidRDefault="007715F6" w:rsidP="007715F6">
      <w:pPr>
        <w:contextualSpacing/>
        <w:rPr>
          <w:rFonts w:ascii="Arial" w:hAnsi="Arial" w:cs="Arial"/>
          <w:sz w:val="24"/>
          <w:szCs w:val="24"/>
        </w:rPr>
      </w:pPr>
    </w:p>
    <w:p w:rsidR="00C60EB7" w:rsidRPr="00C60EB7" w:rsidRDefault="00C60EB7" w:rsidP="007715F6">
      <w:pPr>
        <w:contextualSpacing/>
        <w:rPr>
          <w:rFonts w:ascii="Arial" w:hAnsi="Arial" w:cs="Arial"/>
          <w:sz w:val="24"/>
          <w:szCs w:val="24"/>
        </w:rPr>
      </w:pPr>
    </w:p>
    <w:p w:rsidR="007715F6" w:rsidRPr="00C60EB7" w:rsidRDefault="007715F6" w:rsidP="007715F6">
      <w:pPr>
        <w:contextualSpacing/>
        <w:rPr>
          <w:rFonts w:ascii="Arial" w:hAnsi="Arial" w:cs="Arial"/>
          <w:sz w:val="24"/>
          <w:szCs w:val="24"/>
        </w:rPr>
      </w:pPr>
      <w:r w:rsidRPr="00C60EB7">
        <w:rPr>
          <w:rFonts w:ascii="Arial" w:hAnsi="Arial" w:cs="Arial"/>
          <w:sz w:val="24"/>
          <w:szCs w:val="24"/>
        </w:rPr>
        <w:t>3. September 2000</w:t>
      </w:r>
    </w:p>
    <w:p w:rsidR="007715F6" w:rsidRPr="00C60EB7" w:rsidRDefault="007715F6" w:rsidP="00C60EB7">
      <w:pPr>
        <w:spacing w:after="0"/>
        <w:contextualSpacing/>
        <w:rPr>
          <w:rFonts w:ascii="Arial" w:hAnsi="Arial" w:cs="Arial"/>
          <w:sz w:val="24"/>
          <w:szCs w:val="24"/>
        </w:rPr>
      </w:pPr>
      <w:r w:rsidRPr="00C60EB7">
        <w:rPr>
          <w:rFonts w:ascii="Arial" w:hAnsi="Arial" w:cs="Arial"/>
          <w:sz w:val="24"/>
          <w:szCs w:val="24"/>
        </w:rPr>
        <w:t>Am 4. Spieltag der Kreisliga A Oberberg verliert der SSV Nümbrecht auf heimischen Platz gegen den BSV Bielstein mit 0:3. Obwohl die Hausherren auf vier Leistungsträger verzichten müssen, bestimmen sie die erste Halbzeit, jedoch ohne etwas Zählbares zu erreichen. Nach dem Wechsel finden auch die Gäste ins Spiel, und zeigen dann auch gleich wie es geht. Christof Fries, Rüdiger Brinkmann und Andre Jung sorgen für einen glatten Auswärtssieg.</w:t>
      </w:r>
    </w:p>
    <w:p w:rsidR="007715F6" w:rsidRPr="00C60EB7" w:rsidRDefault="007715F6" w:rsidP="00C60EB7">
      <w:pPr>
        <w:spacing w:after="0"/>
        <w:contextualSpacing/>
        <w:rPr>
          <w:rFonts w:ascii="Arial" w:hAnsi="Arial" w:cs="Arial"/>
          <w:sz w:val="24"/>
          <w:szCs w:val="24"/>
        </w:rPr>
      </w:pPr>
    </w:p>
    <w:p w:rsidR="00C60EB7" w:rsidRPr="00C60EB7" w:rsidRDefault="00C60EB7" w:rsidP="00C60EB7">
      <w:pPr>
        <w:spacing w:after="0"/>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13. Mai 2001</w:t>
            </w:r>
          </w:p>
        </w:tc>
      </w:tr>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Kreisliga A Oberberg (26. Spieltag)</w:t>
            </w:r>
          </w:p>
        </w:tc>
      </w:tr>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SSV Nümbrecht – FV Wiehl 0:10 (0:6)</w:t>
            </w:r>
          </w:p>
        </w:tc>
      </w:tr>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 xml:space="preserve">Torsten Jakobitz – Andre Konnowski, Michael Otto, Martin Grumbt, Bernhard John, Rafael Müller, Lars Gelhausen, </w:t>
            </w:r>
            <w:r w:rsidRPr="00C60EB7">
              <w:rPr>
                <w:rFonts w:ascii="Arial" w:hAnsi="Arial" w:cs="Arial"/>
                <w:b/>
                <w:sz w:val="24"/>
                <w:szCs w:val="24"/>
              </w:rPr>
              <w:t>Guido Dehler</w:t>
            </w:r>
            <w:r w:rsidRPr="00C60EB7">
              <w:rPr>
                <w:rFonts w:ascii="Arial" w:hAnsi="Arial" w:cs="Arial"/>
                <w:sz w:val="24"/>
                <w:szCs w:val="24"/>
              </w:rPr>
              <w:t xml:space="preserve"> [ab 65. Markus Burbach], Christoph Jakobitz, Andreas Holecz [ab 60. Peter Schmelz], Jan Funke</w:t>
            </w:r>
          </w:p>
        </w:tc>
      </w:tr>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Frank Jost, Christoph Klein, Pascal Eter, Torsten Hennecken, Lars Kuck, Stefan Schmidt</w:t>
            </w:r>
          </w:p>
        </w:tc>
      </w:tr>
      <w:tr w:rsidR="00C60EB7" w:rsidRPr="00C60EB7" w:rsidTr="00FF5738">
        <w:tc>
          <w:tcPr>
            <w:tcW w:w="9212" w:type="dxa"/>
          </w:tcPr>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1:0 Jost</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2:0 Klein (16.)</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3:0 Klein (24.)</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4:0 Kuck</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5:0 Hennecken (44.)</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6:0 Hennecken (45.)</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7:0 Hennecken (51.)</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8:0 Schmidt</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9:0 Klein</w:t>
            </w:r>
          </w:p>
          <w:p w:rsidR="00C60EB7" w:rsidRPr="00C60EB7" w:rsidRDefault="00C60EB7" w:rsidP="00C60EB7">
            <w:pPr>
              <w:spacing w:after="0"/>
              <w:contextualSpacing/>
              <w:rPr>
                <w:rFonts w:ascii="Arial" w:hAnsi="Arial" w:cs="Arial"/>
                <w:sz w:val="24"/>
                <w:szCs w:val="24"/>
              </w:rPr>
            </w:pPr>
            <w:r w:rsidRPr="00C60EB7">
              <w:rPr>
                <w:rFonts w:ascii="Arial" w:hAnsi="Arial" w:cs="Arial"/>
                <w:sz w:val="24"/>
                <w:szCs w:val="24"/>
              </w:rPr>
              <w:t>10:0 Hennecken</w:t>
            </w:r>
          </w:p>
        </w:tc>
      </w:tr>
    </w:tbl>
    <w:p w:rsidR="00C60EB7" w:rsidRPr="00C60EB7" w:rsidRDefault="00C60EB7" w:rsidP="00C60EB7">
      <w:pPr>
        <w:spacing w:after="0"/>
        <w:contextualSpacing/>
        <w:rPr>
          <w:rFonts w:ascii="Arial" w:hAnsi="Arial" w:cs="Arial"/>
          <w:sz w:val="24"/>
          <w:szCs w:val="24"/>
        </w:rPr>
      </w:pPr>
    </w:p>
    <w:p w:rsidR="00C60EB7" w:rsidRPr="00C60EB7" w:rsidRDefault="00C60EB7" w:rsidP="00C60EB7">
      <w:pPr>
        <w:spacing w:after="0"/>
        <w:contextualSpacing/>
        <w:rPr>
          <w:rFonts w:ascii="Arial" w:hAnsi="Arial" w:cs="Arial"/>
          <w:sz w:val="24"/>
          <w:szCs w:val="24"/>
        </w:rPr>
      </w:pPr>
    </w:p>
    <w:p w:rsidR="007715F6" w:rsidRPr="00C60EB7" w:rsidRDefault="007715F6" w:rsidP="007715F6">
      <w:pPr>
        <w:contextualSpacing/>
        <w:rPr>
          <w:rFonts w:ascii="Arial" w:hAnsi="Arial" w:cs="Arial"/>
          <w:sz w:val="24"/>
          <w:szCs w:val="24"/>
        </w:rPr>
      </w:pPr>
      <w:r w:rsidRPr="00C60EB7">
        <w:rPr>
          <w:rFonts w:ascii="Arial" w:hAnsi="Arial" w:cs="Arial"/>
          <w:sz w:val="24"/>
          <w:szCs w:val="24"/>
        </w:rPr>
        <w:t>Am Ende dieser Spielzeit belegt der SSV Nümbrecht mit 15 Punkten Rückstand auf den VfR Marienhagen, der auf dem ersten Nichtabstiegsplatz steht, den vorletzten Tabellenplatz und muss damit in die Kreisliga B Berg (</w:t>
      </w:r>
      <w:r w:rsidRPr="00C60EB7">
        <w:rPr>
          <w:rFonts w:ascii="Arial" w:hAnsi="Arial" w:cs="Arial"/>
          <w:color w:val="00FF00"/>
          <w:sz w:val="24"/>
          <w:szCs w:val="24"/>
        </w:rPr>
        <w:t>9. Liga</w:t>
      </w:r>
      <w:r w:rsidRPr="00C60EB7">
        <w:rPr>
          <w:rFonts w:ascii="Arial" w:hAnsi="Arial" w:cs="Arial"/>
          <w:sz w:val="24"/>
          <w:szCs w:val="24"/>
        </w:rPr>
        <w:t>) absteigen</w:t>
      </w:r>
    </w:p>
    <w:p w:rsidR="007715F6" w:rsidRPr="00C60EB7" w:rsidRDefault="007715F6" w:rsidP="007715F6">
      <w:pPr>
        <w:contextualSpacing/>
        <w:rPr>
          <w:rFonts w:ascii="Arial" w:hAnsi="Arial" w:cs="Arial"/>
          <w:sz w:val="24"/>
          <w:szCs w:val="24"/>
        </w:rPr>
      </w:pPr>
    </w:p>
    <w:p w:rsidR="001F2C34" w:rsidRPr="00C60EB7" w:rsidRDefault="001F2C34" w:rsidP="007715F6">
      <w:pPr>
        <w:contextualSpacing/>
        <w:rPr>
          <w:rFonts w:ascii="Arial" w:hAnsi="Arial" w:cs="Arial"/>
          <w:sz w:val="24"/>
          <w:szCs w:val="24"/>
        </w:rPr>
      </w:pPr>
    </w:p>
    <w:p w:rsidR="001F2C34" w:rsidRPr="00C60EB7" w:rsidRDefault="001F2C34" w:rsidP="007715F6">
      <w:pPr>
        <w:contextualSpacing/>
        <w:rPr>
          <w:rFonts w:ascii="Arial" w:hAnsi="Arial" w:cs="Arial"/>
          <w:sz w:val="24"/>
          <w:szCs w:val="24"/>
        </w:rPr>
      </w:pPr>
    </w:p>
    <w:p w:rsidR="001F2C34" w:rsidRPr="00C60EB7" w:rsidRDefault="001F2C34" w:rsidP="007715F6">
      <w:pPr>
        <w:contextualSpacing/>
        <w:rPr>
          <w:rFonts w:ascii="Arial" w:hAnsi="Arial" w:cs="Arial"/>
          <w:b/>
          <w:sz w:val="40"/>
          <w:szCs w:val="24"/>
          <w:u w:val="single"/>
        </w:rPr>
      </w:pPr>
      <w:r w:rsidRPr="00C60EB7">
        <w:rPr>
          <w:rFonts w:ascii="Arial" w:hAnsi="Arial" w:cs="Arial"/>
          <w:b/>
          <w:sz w:val="40"/>
          <w:szCs w:val="24"/>
          <w:u w:val="single"/>
        </w:rPr>
        <w:t>Statistik</w:t>
      </w:r>
    </w:p>
    <w:p w:rsidR="001F2C34" w:rsidRDefault="001F2C34" w:rsidP="007715F6">
      <w:pPr>
        <w:contextualSpacing/>
        <w:rPr>
          <w:rFonts w:ascii="Arial" w:hAnsi="Arial" w:cs="Arial"/>
          <w:sz w:val="24"/>
          <w:szCs w:val="24"/>
        </w:rPr>
      </w:pPr>
    </w:p>
    <w:p w:rsidR="00C60EB7" w:rsidRPr="00C60EB7" w:rsidRDefault="00C60EB7" w:rsidP="007715F6">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1F2C34" w:rsidRPr="00C60EB7" w:rsidTr="00551304">
        <w:tc>
          <w:tcPr>
            <w:tcW w:w="4077" w:type="dxa"/>
          </w:tcPr>
          <w:p w:rsidR="001F2C34" w:rsidRPr="00C60EB7" w:rsidRDefault="001F2C34" w:rsidP="007715F6">
            <w:pPr>
              <w:contextualSpacing/>
              <w:rPr>
                <w:rFonts w:ascii="Arial" w:hAnsi="Arial" w:cs="Arial"/>
                <w:sz w:val="24"/>
                <w:szCs w:val="24"/>
              </w:rPr>
            </w:pPr>
          </w:p>
        </w:tc>
        <w:tc>
          <w:tcPr>
            <w:tcW w:w="851" w:type="dxa"/>
          </w:tcPr>
          <w:p w:rsidR="001F2C34" w:rsidRPr="00C60EB7" w:rsidRDefault="001F2C34" w:rsidP="007715F6">
            <w:pPr>
              <w:contextualSpacing/>
              <w:rPr>
                <w:rFonts w:ascii="Arial" w:hAnsi="Arial" w:cs="Arial"/>
                <w:sz w:val="24"/>
                <w:szCs w:val="24"/>
              </w:rPr>
            </w:pPr>
            <w:r w:rsidRPr="00C60EB7">
              <w:rPr>
                <w:rFonts w:ascii="Arial" w:hAnsi="Arial" w:cs="Arial"/>
                <w:sz w:val="24"/>
                <w:szCs w:val="24"/>
              </w:rPr>
              <w:t>Spiele</w:t>
            </w:r>
          </w:p>
        </w:tc>
        <w:tc>
          <w:tcPr>
            <w:tcW w:w="850" w:type="dxa"/>
          </w:tcPr>
          <w:p w:rsidR="001F2C34" w:rsidRPr="00C60EB7" w:rsidRDefault="001F2C34" w:rsidP="007715F6">
            <w:pPr>
              <w:contextualSpacing/>
              <w:rPr>
                <w:rFonts w:ascii="Arial" w:hAnsi="Arial" w:cs="Arial"/>
                <w:sz w:val="24"/>
                <w:szCs w:val="24"/>
              </w:rPr>
            </w:pPr>
            <w:r w:rsidRPr="00C60EB7">
              <w:rPr>
                <w:rFonts w:ascii="Arial" w:hAnsi="Arial" w:cs="Arial"/>
                <w:sz w:val="24"/>
                <w:szCs w:val="24"/>
              </w:rPr>
              <w:t>Tore</w:t>
            </w:r>
          </w:p>
        </w:tc>
        <w:tc>
          <w:tcPr>
            <w:tcW w:w="3434" w:type="dxa"/>
          </w:tcPr>
          <w:p w:rsidR="001F2C34" w:rsidRPr="00C60EB7" w:rsidRDefault="001F2C34" w:rsidP="007715F6">
            <w:pPr>
              <w:contextualSpacing/>
              <w:rPr>
                <w:rFonts w:ascii="Arial" w:hAnsi="Arial" w:cs="Arial"/>
                <w:sz w:val="24"/>
                <w:szCs w:val="24"/>
              </w:rPr>
            </w:pPr>
          </w:p>
        </w:tc>
      </w:tr>
      <w:tr w:rsidR="007715F6" w:rsidRPr="00C60EB7" w:rsidTr="00551304">
        <w:tc>
          <w:tcPr>
            <w:tcW w:w="4077" w:type="dxa"/>
          </w:tcPr>
          <w:p w:rsidR="007715F6" w:rsidRPr="00C60EB7" w:rsidRDefault="007715F6" w:rsidP="007715F6">
            <w:pPr>
              <w:contextualSpacing/>
              <w:rPr>
                <w:rFonts w:ascii="Arial" w:hAnsi="Arial" w:cs="Arial"/>
                <w:sz w:val="24"/>
                <w:szCs w:val="24"/>
              </w:rPr>
            </w:pPr>
            <w:r w:rsidRPr="00C60EB7">
              <w:rPr>
                <w:rFonts w:ascii="Arial" w:hAnsi="Arial" w:cs="Arial"/>
                <w:sz w:val="24"/>
                <w:szCs w:val="24"/>
              </w:rPr>
              <w:t>Kreisliga A Oberberg</w:t>
            </w:r>
          </w:p>
        </w:tc>
        <w:tc>
          <w:tcPr>
            <w:tcW w:w="851" w:type="dxa"/>
          </w:tcPr>
          <w:p w:rsidR="007715F6" w:rsidRPr="00C60EB7" w:rsidRDefault="007715F6" w:rsidP="007715F6">
            <w:pPr>
              <w:contextualSpacing/>
              <w:rPr>
                <w:rFonts w:ascii="Arial" w:hAnsi="Arial" w:cs="Arial"/>
                <w:sz w:val="24"/>
                <w:szCs w:val="24"/>
              </w:rPr>
            </w:pPr>
          </w:p>
        </w:tc>
        <w:tc>
          <w:tcPr>
            <w:tcW w:w="850" w:type="dxa"/>
          </w:tcPr>
          <w:p w:rsidR="007715F6" w:rsidRPr="00C60EB7" w:rsidRDefault="007715F6" w:rsidP="007715F6">
            <w:pPr>
              <w:contextualSpacing/>
              <w:rPr>
                <w:rFonts w:ascii="Arial" w:hAnsi="Arial" w:cs="Arial"/>
                <w:sz w:val="24"/>
                <w:szCs w:val="24"/>
              </w:rPr>
            </w:pPr>
          </w:p>
        </w:tc>
        <w:tc>
          <w:tcPr>
            <w:tcW w:w="3434" w:type="dxa"/>
          </w:tcPr>
          <w:p w:rsidR="007715F6" w:rsidRPr="00C60EB7" w:rsidRDefault="007715F6" w:rsidP="007715F6">
            <w:pPr>
              <w:contextualSpacing/>
              <w:rPr>
                <w:rFonts w:ascii="Arial" w:hAnsi="Arial" w:cs="Arial"/>
                <w:sz w:val="24"/>
                <w:szCs w:val="24"/>
              </w:rPr>
            </w:pPr>
            <w:r w:rsidRPr="00C60EB7">
              <w:rPr>
                <w:rFonts w:ascii="Arial" w:hAnsi="Arial" w:cs="Arial"/>
                <w:sz w:val="24"/>
                <w:szCs w:val="24"/>
              </w:rPr>
              <w:t xml:space="preserve">SSV Nümbrecht </w:t>
            </w:r>
          </w:p>
        </w:tc>
      </w:tr>
      <w:tr w:rsidR="007715F6" w:rsidRPr="00C60EB7" w:rsidTr="00551304">
        <w:tc>
          <w:tcPr>
            <w:tcW w:w="4077" w:type="dxa"/>
          </w:tcPr>
          <w:p w:rsidR="007715F6" w:rsidRPr="00C60EB7" w:rsidRDefault="007715F6" w:rsidP="007715F6">
            <w:pPr>
              <w:contextualSpacing/>
              <w:rPr>
                <w:rFonts w:ascii="Arial" w:hAnsi="Arial" w:cs="Arial"/>
                <w:sz w:val="24"/>
                <w:szCs w:val="24"/>
              </w:rPr>
            </w:pPr>
            <w:r w:rsidRPr="00C60EB7">
              <w:rPr>
                <w:rFonts w:ascii="Arial" w:hAnsi="Arial" w:cs="Arial"/>
                <w:sz w:val="24"/>
                <w:szCs w:val="24"/>
              </w:rPr>
              <w:t>Kreisliga B Oberberg</w:t>
            </w:r>
          </w:p>
        </w:tc>
        <w:tc>
          <w:tcPr>
            <w:tcW w:w="851" w:type="dxa"/>
          </w:tcPr>
          <w:p w:rsidR="007715F6" w:rsidRPr="00C60EB7" w:rsidRDefault="007715F6" w:rsidP="007715F6">
            <w:pPr>
              <w:contextualSpacing/>
              <w:rPr>
                <w:rFonts w:ascii="Arial" w:hAnsi="Arial" w:cs="Arial"/>
                <w:sz w:val="24"/>
                <w:szCs w:val="24"/>
              </w:rPr>
            </w:pPr>
          </w:p>
        </w:tc>
        <w:tc>
          <w:tcPr>
            <w:tcW w:w="850" w:type="dxa"/>
          </w:tcPr>
          <w:p w:rsidR="007715F6" w:rsidRPr="00C60EB7" w:rsidRDefault="007715F6" w:rsidP="007715F6">
            <w:pPr>
              <w:contextualSpacing/>
              <w:rPr>
                <w:rFonts w:ascii="Arial" w:hAnsi="Arial" w:cs="Arial"/>
                <w:sz w:val="24"/>
                <w:szCs w:val="24"/>
              </w:rPr>
            </w:pPr>
          </w:p>
        </w:tc>
        <w:tc>
          <w:tcPr>
            <w:tcW w:w="3434" w:type="dxa"/>
          </w:tcPr>
          <w:p w:rsidR="007715F6" w:rsidRPr="00C60EB7" w:rsidRDefault="007715F6" w:rsidP="007715F6">
            <w:pPr>
              <w:contextualSpacing/>
              <w:rPr>
                <w:rFonts w:ascii="Arial" w:hAnsi="Arial" w:cs="Arial"/>
                <w:sz w:val="24"/>
                <w:szCs w:val="24"/>
              </w:rPr>
            </w:pPr>
            <w:r w:rsidRPr="00C60EB7">
              <w:rPr>
                <w:rFonts w:ascii="Arial" w:hAnsi="Arial" w:cs="Arial"/>
                <w:sz w:val="24"/>
                <w:szCs w:val="24"/>
              </w:rPr>
              <w:t>SSV Nümbrecht 2</w:t>
            </w:r>
          </w:p>
        </w:tc>
      </w:tr>
    </w:tbl>
    <w:p w:rsidR="001F2C34" w:rsidRPr="00C60EB7" w:rsidRDefault="001F2C34" w:rsidP="007715F6">
      <w:pPr>
        <w:contextualSpacing/>
        <w:rPr>
          <w:rFonts w:ascii="Arial" w:hAnsi="Arial" w:cs="Arial"/>
          <w:sz w:val="24"/>
          <w:szCs w:val="24"/>
        </w:rPr>
      </w:pPr>
    </w:p>
    <w:p w:rsidR="001F2C34" w:rsidRPr="00C60EB7" w:rsidRDefault="001F2C34" w:rsidP="007715F6">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1F2C34" w:rsidRPr="00C60EB7" w:rsidTr="00551304">
        <w:tc>
          <w:tcPr>
            <w:tcW w:w="1242" w:type="dxa"/>
          </w:tcPr>
          <w:p w:rsidR="001F2C34" w:rsidRPr="00C60EB7" w:rsidRDefault="001F2C34" w:rsidP="007715F6">
            <w:pPr>
              <w:contextualSpacing/>
              <w:rPr>
                <w:rFonts w:ascii="Arial" w:hAnsi="Arial" w:cs="Arial"/>
                <w:sz w:val="24"/>
                <w:szCs w:val="24"/>
              </w:rPr>
            </w:pPr>
          </w:p>
        </w:tc>
        <w:tc>
          <w:tcPr>
            <w:tcW w:w="2835" w:type="dxa"/>
          </w:tcPr>
          <w:p w:rsidR="001F2C34" w:rsidRPr="00C60EB7" w:rsidRDefault="001F2C34" w:rsidP="007715F6">
            <w:pPr>
              <w:contextualSpacing/>
              <w:rPr>
                <w:rFonts w:ascii="Arial" w:hAnsi="Arial" w:cs="Arial"/>
                <w:sz w:val="24"/>
                <w:szCs w:val="24"/>
              </w:rPr>
            </w:pPr>
          </w:p>
        </w:tc>
        <w:tc>
          <w:tcPr>
            <w:tcW w:w="851" w:type="dxa"/>
          </w:tcPr>
          <w:p w:rsidR="001F2C34" w:rsidRPr="00C60EB7" w:rsidRDefault="001F2C34" w:rsidP="007715F6">
            <w:pPr>
              <w:contextualSpacing/>
              <w:rPr>
                <w:rFonts w:ascii="Arial" w:hAnsi="Arial" w:cs="Arial"/>
                <w:sz w:val="24"/>
                <w:szCs w:val="24"/>
              </w:rPr>
            </w:pPr>
          </w:p>
        </w:tc>
        <w:tc>
          <w:tcPr>
            <w:tcW w:w="850" w:type="dxa"/>
          </w:tcPr>
          <w:p w:rsidR="001F2C34" w:rsidRPr="00C60EB7" w:rsidRDefault="001F2C34" w:rsidP="007715F6">
            <w:pPr>
              <w:contextualSpacing/>
              <w:rPr>
                <w:rFonts w:ascii="Arial" w:hAnsi="Arial" w:cs="Arial"/>
                <w:sz w:val="24"/>
                <w:szCs w:val="24"/>
              </w:rPr>
            </w:pPr>
          </w:p>
        </w:tc>
        <w:tc>
          <w:tcPr>
            <w:tcW w:w="3434" w:type="dxa"/>
          </w:tcPr>
          <w:p w:rsidR="001F2C34" w:rsidRPr="00C60EB7" w:rsidRDefault="001F2C34" w:rsidP="007715F6">
            <w:pPr>
              <w:contextualSpacing/>
              <w:rPr>
                <w:rFonts w:ascii="Arial" w:hAnsi="Arial" w:cs="Arial"/>
                <w:sz w:val="24"/>
                <w:szCs w:val="24"/>
              </w:rPr>
            </w:pPr>
          </w:p>
        </w:tc>
      </w:tr>
      <w:tr w:rsidR="001F2C34" w:rsidRPr="00C60EB7" w:rsidTr="00551304">
        <w:tc>
          <w:tcPr>
            <w:tcW w:w="1242" w:type="dxa"/>
          </w:tcPr>
          <w:p w:rsidR="001F2C34" w:rsidRPr="00C60EB7" w:rsidRDefault="001F2C34" w:rsidP="001F2C34">
            <w:pPr>
              <w:contextualSpacing/>
              <w:rPr>
                <w:rFonts w:ascii="Arial" w:hAnsi="Arial" w:cs="Arial"/>
                <w:sz w:val="24"/>
                <w:szCs w:val="24"/>
              </w:rPr>
            </w:pPr>
            <w:r w:rsidRPr="00C60EB7">
              <w:rPr>
                <w:rFonts w:ascii="Arial" w:hAnsi="Arial" w:cs="Arial"/>
                <w:sz w:val="24"/>
                <w:szCs w:val="24"/>
              </w:rPr>
              <w:t>1998 / 99</w:t>
            </w:r>
          </w:p>
        </w:tc>
        <w:tc>
          <w:tcPr>
            <w:tcW w:w="2835" w:type="dxa"/>
          </w:tcPr>
          <w:p w:rsidR="001F2C34" w:rsidRPr="00C60EB7" w:rsidRDefault="001F2C34" w:rsidP="001F2C34">
            <w:pPr>
              <w:contextualSpacing/>
              <w:rPr>
                <w:rFonts w:ascii="Arial" w:hAnsi="Arial" w:cs="Arial"/>
                <w:sz w:val="24"/>
                <w:szCs w:val="24"/>
              </w:rPr>
            </w:pPr>
            <w:r w:rsidRPr="00C60EB7">
              <w:rPr>
                <w:rFonts w:ascii="Arial" w:hAnsi="Arial" w:cs="Arial"/>
                <w:sz w:val="24"/>
                <w:szCs w:val="24"/>
              </w:rPr>
              <w:t>Kreisliga B Oberberg</w:t>
            </w:r>
          </w:p>
        </w:tc>
        <w:tc>
          <w:tcPr>
            <w:tcW w:w="851" w:type="dxa"/>
          </w:tcPr>
          <w:p w:rsidR="001F2C34" w:rsidRPr="00C60EB7" w:rsidRDefault="001F2C34" w:rsidP="001F2C34">
            <w:pPr>
              <w:contextualSpacing/>
              <w:rPr>
                <w:rFonts w:ascii="Arial" w:hAnsi="Arial" w:cs="Arial"/>
                <w:sz w:val="24"/>
                <w:szCs w:val="24"/>
              </w:rPr>
            </w:pPr>
          </w:p>
        </w:tc>
        <w:tc>
          <w:tcPr>
            <w:tcW w:w="850" w:type="dxa"/>
          </w:tcPr>
          <w:p w:rsidR="001F2C34" w:rsidRPr="00C60EB7" w:rsidRDefault="001F2C34" w:rsidP="001F2C34">
            <w:pPr>
              <w:contextualSpacing/>
              <w:rPr>
                <w:rFonts w:ascii="Arial" w:hAnsi="Arial" w:cs="Arial"/>
                <w:sz w:val="24"/>
                <w:szCs w:val="24"/>
              </w:rPr>
            </w:pPr>
          </w:p>
        </w:tc>
        <w:tc>
          <w:tcPr>
            <w:tcW w:w="3434" w:type="dxa"/>
          </w:tcPr>
          <w:p w:rsidR="001F2C34" w:rsidRPr="00C60EB7" w:rsidRDefault="001F2C34" w:rsidP="001F2C34">
            <w:pPr>
              <w:contextualSpacing/>
              <w:rPr>
                <w:rFonts w:ascii="Arial" w:hAnsi="Arial" w:cs="Arial"/>
                <w:sz w:val="24"/>
                <w:szCs w:val="24"/>
              </w:rPr>
            </w:pPr>
            <w:r w:rsidRPr="00C60EB7">
              <w:rPr>
                <w:rFonts w:ascii="Arial" w:hAnsi="Arial" w:cs="Arial"/>
                <w:sz w:val="24"/>
                <w:szCs w:val="24"/>
              </w:rPr>
              <w:t>SSV Nümbrecht 2</w:t>
            </w:r>
          </w:p>
        </w:tc>
      </w:tr>
      <w:tr w:rsidR="007715F6" w:rsidRPr="00C60EB7" w:rsidTr="00551304">
        <w:tc>
          <w:tcPr>
            <w:tcW w:w="1242" w:type="dxa"/>
          </w:tcPr>
          <w:p w:rsidR="007715F6" w:rsidRPr="00C60EB7" w:rsidRDefault="007715F6" w:rsidP="001F2C34">
            <w:pPr>
              <w:contextualSpacing/>
              <w:rPr>
                <w:rFonts w:ascii="Arial" w:hAnsi="Arial" w:cs="Arial"/>
                <w:sz w:val="24"/>
                <w:szCs w:val="24"/>
              </w:rPr>
            </w:pPr>
            <w:r w:rsidRPr="00C60EB7">
              <w:rPr>
                <w:rFonts w:ascii="Arial" w:hAnsi="Arial" w:cs="Arial"/>
                <w:sz w:val="24"/>
                <w:szCs w:val="24"/>
              </w:rPr>
              <w:t>1999 / 00</w:t>
            </w:r>
          </w:p>
        </w:tc>
        <w:tc>
          <w:tcPr>
            <w:tcW w:w="2835" w:type="dxa"/>
          </w:tcPr>
          <w:p w:rsidR="007715F6" w:rsidRPr="00C60EB7" w:rsidRDefault="007715F6" w:rsidP="001F2C34">
            <w:pPr>
              <w:contextualSpacing/>
              <w:rPr>
                <w:rFonts w:ascii="Arial" w:hAnsi="Arial" w:cs="Arial"/>
                <w:sz w:val="24"/>
                <w:szCs w:val="24"/>
              </w:rPr>
            </w:pPr>
          </w:p>
        </w:tc>
        <w:tc>
          <w:tcPr>
            <w:tcW w:w="851" w:type="dxa"/>
          </w:tcPr>
          <w:p w:rsidR="007715F6" w:rsidRPr="00C60EB7" w:rsidRDefault="007715F6" w:rsidP="001F2C34">
            <w:pPr>
              <w:contextualSpacing/>
              <w:rPr>
                <w:rFonts w:ascii="Arial" w:hAnsi="Arial" w:cs="Arial"/>
                <w:sz w:val="24"/>
                <w:szCs w:val="24"/>
              </w:rPr>
            </w:pPr>
          </w:p>
        </w:tc>
        <w:tc>
          <w:tcPr>
            <w:tcW w:w="850" w:type="dxa"/>
          </w:tcPr>
          <w:p w:rsidR="007715F6" w:rsidRPr="00C60EB7" w:rsidRDefault="007715F6" w:rsidP="001F2C34">
            <w:pPr>
              <w:contextualSpacing/>
              <w:rPr>
                <w:rFonts w:ascii="Arial" w:hAnsi="Arial" w:cs="Arial"/>
                <w:sz w:val="24"/>
                <w:szCs w:val="24"/>
              </w:rPr>
            </w:pPr>
          </w:p>
        </w:tc>
        <w:tc>
          <w:tcPr>
            <w:tcW w:w="3434" w:type="dxa"/>
          </w:tcPr>
          <w:p w:rsidR="007715F6" w:rsidRPr="00C60EB7" w:rsidRDefault="007715F6" w:rsidP="001F2C34">
            <w:pPr>
              <w:contextualSpacing/>
              <w:rPr>
                <w:rFonts w:ascii="Arial" w:hAnsi="Arial" w:cs="Arial"/>
                <w:sz w:val="24"/>
                <w:szCs w:val="24"/>
              </w:rPr>
            </w:pPr>
          </w:p>
        </w:tc>
      </w:tr>
      <w:tr w:rsidR="007715F6" w:rsidRPr="00C60EB7" w:rsidTr="00551304">
        <w:tc>
          <w:tcPr>
            <w:tcW w:w="1242" w:type="dxa"/>
          </w:tcPr>
          <w:p w:rsidR="007715F6" w:rsidRPr="00C60EB7" w:rsidRDefault="007715F6" w:rsidP="001F2C34">
            <w:pPr>
              <w:contextualSpacing/>
              <w:rPr>
                <w:rFonts w:ascii="Arial" w:hAnsi="Arial" w:cs="Arial"/>
                <w:sz w:val="24"/>
                <w:szCs w:val="24"/>
              </w:rPr>
            </w:pPr>
            <w:r w:rsidRPr="00C60EB7">
              <w:rPr>
                <w:rFonts w:ascii="Arial" w:hAnsi="Arial" w:cs="Arial"/>
                <w:sz w:val="24"/>
                <w:szCs w:val="24"/>
              </w:rPr>
              <w:t>2000 / 01</w:t>
            </w:r>
          </w:p>
        </w:tc>
        <w:tc>
          <w:tcPr>
            <w:tcW w:w="2835" w:type="dxa"/>
          </w:tcPr>
          <w:p w:rsidR="007715F6" w:rsidRPr="00C60EB7" w:rsidRDefault="007715F6" w:rsidP="008C6D2E">
            <w:pPr>
              <w:rPr>
                <w:rFonts w:ascii="Arial" w:hAnsi="Arial" w:cs="Arial"/>
                <w:sz w:val="24"/>
                <w:szCs w:val="24"/>
              </w:rPr>
            </w:pPr>
            <w:r w:rsidRPr="00C60EB7">
              <w:rPr>
                <w:rFonts w:ascii="Arial" w:hAnsi="Arial" w:cs="Arial"/>
                <w:sz w:val="24"/>
                <w:szCs w:val="24"/>
              </w:rPr>
              <w:t>Kreisliga A Oberberg</w:t>
            </w:r>
          </w:p>
        </w:tc>
        <w:tc>
          <w:tcPr>
            <w:tcW w:w="851" w:type="dxa"/>
          </w:tcPr>
          <w:p w:rsidR="007715F6" w:rsidRPr="00C60EB7" w:rsidRDefault="00551304" w:rsidP="008C6D2E">
            <w:pPr>
              <w:rPr>
                <w:rFonts w:ascii="Arial" w:hAnsi="Arial" w:cs="Arial"/>
                <w:sz w:val="24"/>
                <w:szCs w:val="24"/>
              </w:rPr>
            </w:pPr>
            <w:r w:rsidRPr="00C60EB7">
              <w:rPr>
                <w:rFonts w:ascii="Arial" w:hAnsi="Arial" w:cs="Arial"/>
                <w:sz w:val="24"/>
                <w:szCs w:val="24"/>
              </w:rPr>
              <w:t>11</w:t>
            </w:r>
          </w:p>
        </w:tc>
        <w:tc>
          <w:tcPr>
            <w:tcW w:w="850" w:type="dxa"/>
          </w:tcPr>
          <w:p w:rsidR="007715F6" w:rsidRPr="00C60EB7" w:rsidRDefault="00551304" w:rsidP="008C6D2E">
            <w:pPr>
              <w:rPr>
                <w:rFonts w:ascii="Arial" w:hAnsi="Arial" w:cs="Arial"/>
                <w:sz w:val="24"/>
                <w:szCs w:val="24"/>
              </w:rPr>
            </w:pPr>
            <w:r w:rsidRPr="00C60EB7">
              <w:rPr>
                <w:rFonts w:ascii="Arial" w:hAnsi="Arial" w:cs="Arial"/>
                <w:sz w:val="24"/>
                <w:szCs w:val="24"/>
              </w:rPr>
              <w:t>0</w:t>
            </w:r>
          </w:p>
        </w:tc>
        <w:tc>
          <w:tcPr>
            <w:tcW w:w="3434" w:type="dxa"/>
          </w:tcPr>
          <w:p w:rsidR="007715F6" w:rsidRPr="00C60EB7" w:rsidRDefault="007715F6" w:rsidP="008C6D2E">
            <w:pPr>
              <w:rPr>
                <w:rFonts w:ascii="Arial" w:hAnsi="Arial" w:cs="Arial"/>
                <w:sz w:val="24"/>
                <w:szCs w:val="24"/>
              </w:rPr>
            </w:pPr>
            <w:r w:rsidRPr="00C60EB7">
              <w:rPr>
                <w:rFonts w:ascii="Arial" w:hAnsi="Arial" w:cs="Arial"/>
                <w:sz w:val="24"/>
                <w:szCs w:val="24"/>
              </w:rPr>
              <w:t xml:space="preserve">SSV Nümbrecht </w:t>
            </w:r>
          </w:p>
        </w:tc>
      </w:tr>
    </w:tbl>
    <w:p w:rsidR="001F2C34" w:rsidRDefault="001F2C34" w:rsidP="001F2C34">
      <w:pPr>
        <w:contextualSpacing/>
        <w:rPr>
          <w:rFonts w:ascii="Arial" w:hAnsi="Arial" w:cs="Arial"/>
          <w:sz w:val="24"/>
          <w:szCs w:val="24"/>
        </w:rPr>
      </w:pPr>
    </w:p>
    <w:p w:rsidR="00C60EB7" w:rsidRDefault="00C60EB7" w:rsidP="001F2C34">
      <w:pPr>
        <w:contextualSpacing/>
        <w:rPr>
          <w:rFonts w:ascii="Arial" w:hAnsi="Arial" w:cs="Arial"/>
          <w:sz w:val="24"/>
          <w:szCs w:val="24"/>
        </w:rPr>
      </w:pPr>
    </w:p>
    <w:p w:rsidR="00C60EB7" w:rsidRPr="00C60EB7" w:rsidRDefault="00C60EB7" w:rsidP="001F2C34">
      <w:pPr>
        <w:contextualSpacing/>
        <w:rPr>
          <w:rFonts w:ascii="Arial" w:hAnsi="Arial" w:cs="Arial"/>
          <w:sz w:val="24"/>
          <w:szCs w:val="24"/>
        </w:rPr>
      </w:pPr>
      <w:r>
        <w:rPr>
          <w:rFonts w:ascii="Arial" w:hAnsi="Arial" w:cs="Arial"/>
          <w:sz w:val="24"/>
          <w:szCs w:val="24"/>
        </w:rPr>
        <w:t>1</w:t>
      </w:r>
    </w:p>
    <w:sectPr w:rsidR="00C60EB7" w:rsidRPr="00C60EB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F2C34"/>
    <w:rsid w:val="001F2C34"/>
    <w:rsid w:val="003D6EA9"/>
    <w:rsid w:val="0053594D"/>
    <w:rsid w:val="00551304"/>
    <w:rsid w:val="006A25E6"/>
    <w:rsid w:val="006B6808"/>
    <w:rsid w:val="007715F6"/>
    <w:rsid w:val="009831F3"/>
    <w:rsid w:val="009D6A69"/>
    <w:rsid w:val="00C60EB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F2C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1476</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2011-10-22T05:10:00Z</dcterms:created>
  <dcterms:modified xsi:type="dcterms:W3CDTF">2016-12-05T16:13:00Z</dcterms:modified>
</cp:coreProperties>
</file>