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D830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1EA84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B0CA7" w14:textId="77777777" w:rsidR="00DB3E92" w:rsidRPr="007341E4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341E4">
        <w:rPr>
          <w:rFonts w:ascii="Arial" w:hAnsi="Arial" w:cs="Arial"/>
          <w:b/>
          <w:bCs/>
          <w:sz w:val="72"/>
          <w:szCs w:val="72"/>
        </w:rPr>
        <w:t>-Karthaus-</w:t>
      </w:r>
    </w:p>
    <w:p w14:paraId="6491407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3720C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AF52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B94E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CB9964" w14:textId="77777777" w:rsidR="00DB3E92" w:rsidRPr="00617C43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17C43">
        <w:rPr>
          <w:rFonts w:ascii="Arial" w:hAnsi="Arial" w:cs="Arial"/>
          <w:b/>
          <w:bCs/>
          <w:sz w:val="48"/>
          <w:szCs w:val="48"/>
        </w:rPr>
        <w:t>Erna Karthaus</w:t>
      </w:r>
    </w:p>
    <w:p w14:paraId="3FC84B66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1592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Erna Köster</w:t>
      </w:r>
    </w:p>
    <w:p w14:paraId="08C50F00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DD1579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8D7C5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E80BCB" w14:textId="77777777" w:rsidR="00DB3E92" w:rsidRPr="00617C43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7C43">
        <w:rPr>
          <w:rFonts w:ascii="Arial" w:hAnsi="Arial" w:cs="Arial"/>
          <w:b/>
          <w:bCs/>
          <w:sz w:val="32"/>
          <w:szCs w:val="32"/>
        </w:rPr>
        <w:t>11. April 1936</w:t>
      </w:r>
    </w:p>
    <w:p w14:paraId="05195D2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7D5D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617C43">
        <w:rPr>
          <w:rFonts w:ascii="Arial" w:hAnsi="Arial" w:cs="Arial"/>
          <w:b/>
          <w:bCs/>
          <w:color w:val="FF0000"/>
          <w:sz w:val="24"/>
          <w:szCs w:val="24"/>
        </w:rPr>
        <w:t>Erna Karthaus</w:t>
      </w:r>
      <w:r>
        <w:rPr>
          <w:rFonts w:ascii="Arial" w:hAnsi="Arial" w:cs="Arial"/>
          <w:sz w:val="24"/>
          <w:szCs w:val="24"/>
        </w:rPr>
        <w:t xml:space="preserve">, geborene Köster und der SA-Sturmführer Fritz Karthaus, wohnhaft in </w:t>
      </w:r>
      <w:r w:rsidRPr="00617C43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>
        <w:rPr>
          <w:rFonts w:ascii="Arial" w:hAnsi="Arial" w:cs="Arial"/>
          <w:sz w:val="24"/>
          <w:szCs w:val="24"/>
        </w:rPr>
        <w:t>, gaben öffentlich ihre Vermählung zusammen</w:t>
      </w:r>
    </w:p>
    <w:p w14:paraId="6272B0A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FEEE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ADE864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B92C8E" w14:textId="77777777" w:rsidR="00DB3E92" w:rsidRPr="00B401DC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Karthaus</w:t>
      </w:r>
    </w:p>
    <w:p w14:paraId="57EF1076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766A6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909915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1AC3A6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D0A4E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3E80C" w14:textId="77777777" w:rsidR="00DB3E92" w:rsidRPr="00B401DC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01DC">
        <w:rPr>
          <w:rFonts w:ascii="Arial" w:hAnsi="Arial" w:cs="Arial"/>
          <w:b/>
          <w:bCs/>
          <w:sz w:val="32"/>
          <w:szCs w:val="32"/>
        </w:rPr>
        <w:t>1926</w:t>
      </w:r>
    </w:p>
    <w:p w14:paraId="70F9E6E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1D18BF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Fritz Karthaus</w:t>
      </w:r>
      <w:r>
        <w:rPr>
          <w:rFonts w:ascii="Arial" w:hAnsi="Arial" w:cs="Arial"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W</w:t>
      </w:r>
      <w:r w:rsidRPr="00B401DC">
        <w:rPr>
          <w:rFonts w:ascii="Arial" w:hAnsi="Arial" w:cs="Arial"/>
          <w:b/>
          <w:bCs/>
          <w:color w:val="0000FF"/>
          <w:sz w:val="24"/>
          <w:szCs w:val="24"/>
        </w:rPr>
        <w:t>iehl</w:t>
      </w:r>
      <w:r>
        <w:rPr>
          <w:rFonts w:ascii="Arial" w:hAnsi="Arial" w:cs="Arial"/>
          <w:sz w:val="24"/>
          <w:szCs w:val="24"/>
        </w:rPr>
        <w:t>, spielte aktiv Fußball beim Wiehler Sportclub</w:t>
      </w:r>
    </w:p>
    <w:p w14:paraId="7D4B1A98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836CC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6B1A6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1E47F" w14:textId="77777777" w:rsidR="00DB3E92" w:rsidRPr="00617C43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</w:t>
      </w:r>
      <w:r w:rsidRPr="00617C43">
        <w:rPr>
          <w:rFonts w:ascii="Arial" w:hAnsi="Arial" w:cs="Arial"/>
          <w:b/>
          <w:bCs/>
          <w:sz w:val="48"/>
          <w:szCs w:val="48"/>
        </w:rPr>
        <w:t xml:space="preserve"> Karthaus</w:t>
      </w:r>
    </w:p>
    <w:p w14:paraId="0E07C3C4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DF1C5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60FBE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4AD28AF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E91F9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32D37A" w14:textId="77777777" w:rsidR="00DB3E92" w:rsidRPr="00617C43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7C43">
        <w:rPr>
          <w:rFonts w:ascii="Arial" w:hAnsi="Arial" w:cs="Arial"/>
          <w:b/>
          <w:bCs/>
          <w:sz w:val="32"/>
          <w:szCs w:val="32"/>
        </w:rPr>
        <w:t>11. April 1936</w:t>
      </w:r>
    </w:p>
    <w:p w14:paraId="3EE7B6E1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5F9B1F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Erna Karthaus, geborene Köster und der SA-Sturmführer </w:t>
      </w:r>
      <w:r w:rsidRPr="00617C43">
        <w:rPr>
          <w:rFonts w:ascii="Arial" w:hAnsi="Arial" w:cs="Arial"/>
          <w:b/>
          <w:bCs/>
          <w:color w:val="FF0000"/>
          <w:sz w:val="24"/>
          <w:szCs w:val="24"/>
        </w:rPr>
        <w:t>Fritz Karthaus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617C43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>
        <w:rPr>
          <w:rFonts w:ascii="Arial" w:hAnsi="Arial" w:cs="Arial"/>
          <w:sz w:val="24"/>
          <w:szCs w:val="24"/>
        </w:rPr>
        <w:t>, gaben öffentlich ihre Vermählung zusammen</w:t>
      </w:r>
    </w:p>
    <w:p w14:paraId="20CED5BF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ABFE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1C22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1186CA" w14:textId="77777777" w:rsidR="00DB3E92" w:rsidRPr="00CA74B1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A74B1">
        <w:rPr>
          <w:rFonts w:ascii="Arial" w:hAnsi="Arial" w:cs="Arial"/>
          <w:b/>
          <w:bCs/>
          <w:sz w:val="48"/>
          <w:szCs w:val="48"/>
        </w:rPr>
        <w:lastRenderedPageBreak/>
        <w:t>G. Karthaus</w:t>
      </w:r>
    </w:p>
    <w:p w14:paraId="026CD7B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9C435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D08C3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9F22F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E5965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8398D" w14:textId="77777777" w:rsidR="00DB3E92" w:rsidRPr="00EB4202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4202">
        <w:rPr>
          <w:rFonts w:ascii="Arial" w:hAnsi="Arial" w:cs="Arial"/>
          <w:b/>
          <w:bCs/>
          <w:sz w:val="32"/>
          <w:szCs w:val="32"/>
        </w:rPr>
        <w:t>26. April 1936</w:t>
      </w:r>
    </w:p>
    <w:p w14:paraId="6614C976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19BA5" w14:textId="77777777" w:rsidR="00DB3E92" w:rsidRPr="00EB4202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4202">
        <w:rPr>
          <w:rFonts w:ascii="Arial" w:hAnsi="Arial" w:cs="Arial"/>
          <w:i/>
          <w:iCs/>
          <w:sz w:val="24"/>
          <w:szCs w:val="24"/>
        </w:rPr>
        <w:t>Die Wehrkameradschaft Wiehl veranstaltete anlässlich des Jubiläums ihres Schießmeisters Rudolf Hans auf dem vor 10 Jahren in Benutzung genommenen Schießstand ein Jubiläumsschießen unter sehr starker Beteiligung hiesiger und auswärtiger Kameraden.</w:t>
      </w:r>
    </w:p>
    <w:p w14:paraId="753CD25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95F60A7" w14:textId="77777777" w:rsidR="00DB3E92" w:rsidRPr="00CA74B1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74B1">
        <w:rPr>
          <w:rFonts w:ascii="Arial" w:hAnsi="Arial" w:cs="Arial"/>
          <w:i/>
          <w:iCs/>
          <w:sz w:val="24"/>
          <w:szCs w:val="24"/>
        </w:rPr>
        <w:t xml:space="preserve">In seinem Rückblick auf das Schießwesen innerhalb der Wehrkameradschaft Wiehl während der verflossenen 30 Jahre, gedachte der Kameradschaftsführer Fritz Dißmann zunächst der inzwischen verstorbenen Miterbauer des Schießstandes, der Kameraden </w:t>
      </w:r>
      <w:r w:rsidRPr="00CA74B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G. Karthaus</w:t>
      </w:r>
      <w:r w:rsidRPr="00CA74B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A74B1">
        <w:rPr>
          <w:rFonts w:ascii="Arial" w:hAnsi="Arial" w:cs="Arial"/>
          <w:i/>
          <w:iCs/>
          <w:sz w:val="24"/>
          <w:szCs w:val="24"/>
        </w:rPr>
        <w:t>und Richard Graef sowie der ebenfalls verstorbenen Förderer C. Antweiler und Oberförster Appel</w:t>
      </w:r>
    </w:p>
    <w:p w14:paraId="1B0BADE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C2CF9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61810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5DBDB" w14:textId="77777777" w:rsidR="00DB3E92" w:rsidRPr="00786406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86406">
        <w:rPr>
          <w:rFonts w:ascii="Arial" w:hAnsi="Arial" w:cs="Arial"/>
          <w:b/>
          <w:bCs/>
          <w:sz w:val="48"/>
          <w:szCs w:val="48"/>
        </w:rPr>
        <w:t>Gero Karthaus</w:t>
      </w:r>
    </w:p>
    <w:p w14:paraId="04D02353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E7D48F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D24EA3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1F9125" w14:textId="77777777" w:rsidR="00DB3E92" w:rsidRPr="00786406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0FE851" w14:textId="77777777" w:rsidR="00DB3E92" w:rsidRPr="00786406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506E40" w14:textId="77777777" w:rsidR="00DB3E92" w:rsidRPr="00786406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6406">
        <w:rPr>
          <w:rFonts w:ascii="Arial" w:hAnsi="Arial" w:cs="Arial"/>
          <w:b/>
          <w:bCs/>
          <w:sz w:val="32"/>
          <w:szCs w:val="32"/>
        </w:rPr>
        <w:t>18. April 2023</w:t>
      </w:r>
    </w:p>
    <w:p w14:paraId="5DA26CC8" w14:textId="77777777" w:rsidR="00DB3E92" w:rsidRPr="00786406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342533" w14:textId="77777777" w:rsidR="00DB3E92" w:rsidRPr="00786406" w:rsidRDefault="00DB3E92" w:rsidP="00DB3E9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786406">
        <w:rPr>
          <w:rFonts w:ascii="Arial" w:eastAsia="Times New Roman" w:hAnsi="Arial" w:cs="Arial"/>
          <w:sz w:val="24"/>
          <w:szCs w:val="24"/>
          <w:lang w:eastAsia="de-DE"/>
        </w:rPr>
        <w:t xml:space="preserve">Mit 51,3 zu 48,7 Prozent votierten die Engelskirchener Bürger im Rahmen des Bürgerentscheids für die Beantragung des A-Stempels zur Alten Bücherfabrik in Ründeroth. Das Areal soll zu einem Bürgerzentrum mit Veranstaltungshalle und Gesundheitsdienstleistungen entwickelt werden. Das Ergebnis gab Bürgermeister Dr. </w:t>
      </w:r>
      <w:r w:rsidRPr="00786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Gero Karthaus</w:t>
      </w:r>
      <w:r w:rsidRPr="00786406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786406">
        <w:rPr>
          <w:rFonts w:ascii="Arial" w:eastAsia="Times New Roman" w:hAnsi="Arial" w:cs="Arial"/>
          <w:sz w:val="24"/>
          <w:szCs w:val="24"/>
          <w:lang w:eastAsia="de-DE"/>
        </w:rPr>
        <w:t xml:space="preserve">am heutigen Nachmittag im </w:t>
      </w:r>
      <w:r w:rsidRPr="00786406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Rathaus</w:t>
      </w:r>
      <w:r w:rsidRPr="00786406">
        <w:rPr>
          <w:rFonts w:ascii="Arial" w:eastAsia="Times New Roman" w:hAnsi="Arial" w:cs="Arial"/>
          <w:sz w:val="24"/>
          <w:szCs w:val="24"/>
          <w:lang w:eastAsia="de-DE"/>
        </w:rPr>
        <w:t xml:space="preserve"> bekannt. </w:t>
      </w:r>
    </w:p>
    <w:p w14:paraId="5A83E89F" w14:textId="77777777" w:rsidR="00DB3E92" w:rsidRPr="00786406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00676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84A984" w14:textId="77777777" w:rsidR="00DB3E92" w:rsidRPr="00E55B25" w:rsidRDefault="00DB3E92" w:rsidP="00DB3E9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37682630" w14:textId="77777777" w:rsidR="00DB3E92" w:rsidRPr="00E55B25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iCs/>
          <w:sz w:val="48"/>
          <w:szCs w:val="48"/>
        </w:rPr>
        <w:t>Heinrich Karthaus</w:t>
      </w:r>
    </w:p>
    <w:p w14:paraId="318DD562" w14:textId="77777777" w:rsidR="00DB3E92" w:rsidRPr="00E55B25" w:rsidRDefault="00DB3E92" w:rsidP="00DB3E9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293FD131" w14:textId="77777777" w:rsidR="00DB3E92" w:rsidRPr="00E55B25" w:rsidRDefault="00DB3E92" w:rsidP="00DB3E9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E55B25">
        <w:rPr>
          <w:rFonts w:ascii="Arial" w:hAnsi="Arial" w:cs="Arial"/>
          <w:iCs/>
          <w:sz w:val="24"/>
          <w:szCs w:val="24"/>
        </w:rPr>
        <w:t>Geboren am (unbekannt)</w:t>
      </w:r>
    </w:p>
    <w:p w14:paraId="10490E4F" w14:textId="77777777" w:rsidR="00DB3E92" w:rsidRPr="00E55B25" w:rsidRDefault="00DB3E92" w:rsidP="00DB3E9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E55B25">
        <w:rPr>
          <w:rFonts w:ascii="Arial" w:hAnsi="Arial" w:cs="Arial"/>
          <w:iCs/>
          <w:sz w:val="24"/>
          <w:szCs w:val="24"/>
        </w:rPr>
        <w:t>Gestorben am (unbekannt</w:t>
      </w:r>
    </w:p>
    <w:p w14:paraId="5DB6A771" w14:textId="77777777" w:rsidR="00DB3E92" w:rsidRPr="00E55B25" w:rsidRDefault="00DB3E92" w:rsidP="00DB3E9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342837A" w14:textId="77777777" w:rsidR="00DB3E92" w:rsidRPr="00E55B25" w:rsidRDefault="00DB3E92" w:rsidP="00DB3E9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69BAA899" w14:textId="77777777" w:rsidR="00DB3E92" w:rsidRPr="00E55B25" w:rsidRDefault="00DB3E92" w:rsidP="00DB3E9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1.August 1919</w:t>
      </w:r>
    </w:p>
    <w:p w14:paraId="38E2E826" w14:textId="77777777" w:rsidR="00DB3E92" w:rsidRPr="00C62567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0C93A" w14:textId="77777777" w:rsidR="00DB3E92" w:rsidRPr="00C62567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62567">
        <w:rPr>
          <w:rFonts w:ascii="Arial" w:hAnsi="Arial" w:cs="Arial"/>
          <w:i/>
          <w:sz w:val="24"/>
          <w:szCs w:val="24"/>
        </w:rPr>
        <w:lastRenderedPageBreak/>
        <w:t>Soweit Meldungen auf dem Bürgermeisteramt vorliegen, befinden sich aus der Gemeinde Engelskirchen noch folgende 55 Kriegsgefangene in der Hand des Verbandes:</w:t>
      </w:r>
    </w:p>
    <w:p w14:paraId="7764A496" w14:textId="77777777" w:rsidR="00DB3E92" w:rsidRPr="00C62567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567">
        <w:rPr>
          <w:rFonts w:ascii="Arial" w:hAnsi="Arial" w:cs="Arial"/>
          <w:sz w:val="24"/>
          <w:szCs w:val="24"/>
        </w:rPr>
        <w:t>[...]</w:t>
      </w:r>
    </w:p>
    <w:p w14:paraId="6B0B0BB2" w14:textId="77777777" w:rsidR="00DB3E92" w:rsidRPr="00C62567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62567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b/>
          <w:i/>
          <w:color w:val="FF0000"/>
          <w:sz w:val="24"/>
          <w:szCs w:val="24"/>
        </w:rPr>
        <w:t>Heinrich Karthaus</w:t>
      </w:r>
      <w:r w:rsidRPr="00C62567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b/>
          <w:i/>
          <w:color w:val="0000FF"/>
          <w:sz w:val="24"/>
          <w:szCs w:val="24"/>
        </w:rPr>
        <w:t>Büddelhagen</w:t>
      </w:r>
    </w:p>
    <w:p w14:paraId="21CC9996" w14:textId="77777777" w:rsidR="00DB3E92" w:rsidRPr="00C62567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567">
        <w:rPr>
          <w:rFonts w:ascii="Arial" w:hAnsi="Arial" w:cs="Arial"/>
          <w:sz w:val="24"/>
          <w:szCs w:val="24"/>
        </w:rPr>
        <w:t>[...]</w:t>
      </w:r>
    </w:p>
    <w:p w14:paraId="412CD4F3" w14:textId="77777777" w:rsidR="00DB3E92" w:rsidRPr="00C62567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62567">
        <w:rPr>
          <w:rFonts w:ascii="Arial" w:hAnsi="Arial" w:cs="Arial"/>
          <w:i/>
          <w:sz w:val="24"/>
          <w:szCs w:val="24"/>
        </w:rPr>
        <w:t>Auf Vollständigkeit oder Nichtigkeit kann diese Liste keinen Anspruch machen</w:t>
      </w:r>
    </w:p>
    <w:p w14:paraId="6FF256B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F5FF5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51FB2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E0B99" w14:textId="77777777" w:rsidR="00DB3E92" w:rsidRPr="00566A06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66A06">
        <w:rPr>
          <w:rFonts w:ascii="Arial" w:hAnsi="Arial" w:cs="Arial"/>
          <w:b/>
          <w:bCs/>
          <w:sz w:val="48"/>
          <w:szCs w:val="48"/>
        </w:rPr>
        <w:t>Johann Hermann Karthaus</w:t>
      </w:r>
    </w:p>
    <w:p w14:paraId="5DAFB809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3407B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1670 in Gimborn bei Marienheide</w:t>
      </w:r>
    </w:p>
    <w:p w14:paraId="1C19A8A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6854C8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893A0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3C8F4" w14:textId="77777777" w:rsidR="00DB3E92" w:rsidRPr="00566A06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66A06">
        <w:rPr>
          <w:rFonts w:ascii="Arial" w:hAnsi="Arial" w:cs="Arial"/>
          <w:b/>
          <w:bCs/>
          <w:sz w:val="32"/>
          <w:szCs w:val="32"/>
        </w:rPr>
        <w:t>1697</w:t>
      </w:r>
    </w:p>
    <w:p w14:paraId="79C10B2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5228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566A06">
        <w:rPr>
          <w:rFonts w:ascii="Arial" w:hAnsi="Arial" w:cs="Arial"/>
          <w:b/>
          <w:bCs/>
          <w:color w:val="0000FF"/>
          <w:sz w:val="24"/>
          <w:szCs w:val="24"/>
        </w:rPr>
        <w:t>Gimborn</w:t>
      </w:r>
      <w:r w:rsidRPr="00566A06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Marienheide fand die Hochzeit von Herr </w:t>
      </w:r>
      <w:r w:rsidRPr="00BD28A2">
        <w:rPr>
          <w:rFonts w:ascii="Arial" w:hAnsi="Arial" w:cs="Arial"/>
          <w:b/>
          <w:bCs/>
          <w:color w:val="FF0000"/>
          <w:sz w:val="24"/>
          <w:szCs w:val="24"/>
        </w:rPr>
        <w:t>Johann Hermann Karthaus</w:t>
      </w:r>
      <w:r w:rsidRPr="00BD28A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Katharina Karthaus, geborene Brüning, statt</w:t>
      </w:r>
    </w:p>
    <w:p w14:paraId="749A9159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6EA5B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99BF9" w14:textId="77777777" w:rsidR="00DB3E92" w:rsidRPr="00566A06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66A06">
        <w:rPr>
          <w:rFonts w:ascii="Arial" w:hAnsi="Arial" w:cs="Arial"/>
          <w:b/>
          <w:bCs/>
          <w:sz w:val="32"/>
          <w:szCs w:val="32"/>
        </w:rPr>
        <w:t>10. Januar 1706</w:t>
      </w:r>
    </w:p>
    <w:p w14:paraId="1B815D0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B7B09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Magdalena Karthaus, geboren in Gimborn, war die Tochter der Eheleute </w:t>
      </w:r>
      <w:r w:rsidRPr="00566A06">
        <w:rPr>
          <w:rFonts w:ascii="Arial" w:hAnsi="Arial" w:cs="Arial"/>
          <w:b/>
          <w:bCs/>
          <w:color w:val="FF0000"/>
          <w:sz w:val="24"/>
          <w:szCs w:val="24"/>
        </w:rPr>
        <w:t>Johann Hermann Karthaus</w:t>
      </w:r>
      <w:r w:rsidRPr="00566A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Katharina Karthaus, geborene Brüning</w:t>
      </w:r>
    </w:p>
    <w:p w14:paraId="1B0BF4C5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B9DDA5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8BFA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5C88A4" w14:textId="77777777" w:rsidR="00DB3E92" w:rsidRPr="00B824E5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Karthaus</w:t>
      </w:r>
    </w:p>
    <w:p w14:paraId="60F2A66F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E7ECA1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76DC370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EF8F8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31BC5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D1E98" w14:textId="77777777" w:rsidR="00DB3E92" w:rsidRPr="00B824E5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824E5">
        <w:rPr>
          <w:rFonts w:ascii="Arial" w:hAnsi="Arial" w:cs="Arial"/>
          <w:b/>
          <w:bCs/>
          <w:sz w:val="32"/>
          <w:szCs w:val="32"/>
        </w:rPr>
        <w:t>28. Mai 1936</w:t>
      </w:r>
    </w:p>
    <w:p w14:paraId="0FFB98B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F7D9A" w14:textId="77777777" w:rsidR="00DB3E92" w:rsidRPr="00B824E5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824E5">
        <w:rPr>
          <w:rFonts w:ascii="Arial" w:hAnsi="Arial" w:cs="Arial"/>
          <w:i/>
          <w:iCs/>
          <w:sz w:val="24"/>
          <w:szCs w:val="24"/>
        </w:rPr>
        <w:t xml:space="preserve">In der letzten im </w:t>
      </w:r>
      <w:r w:rsidRPr="00B824E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Gasthof Felbick </w:t>
      </w:r>
      <w:r w:rsidRPr="00B824E5">
        <w:rPr>
          <w:rFonts w:ascii="Arial" w:hAnsi="Arial" w:cs="Arial"/>
          <w:i/>
          <w:iCs/>
          <w:color w:val="000000" w:themeColor="text1"/>
          <w:sz w:val="24"/>
          <w:szCs w:val="24"/>
        </w:rPr>
        <w:t>in</w:t>
      </w:r>
      <w:r w:rsidRPr="00B824E5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824E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Griemeringhausen</w:t>
      </w:r>
      <w:r w:rsidRPr="00B824E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824E5">
        <w:rPr>
          <w:rFonts w:ascii="Arial" w:hAnsi="Arial" w:cs="Arial"/>
          <w:i/>
          <w:iCs/>
          <w:sz w:val="24"/>
          <w:szCs w:val="24"/>
        </w:rPr>
        <w:t>bei Marienheide stattgefundenen Mitgliederversammlung der Wiesen-Entwässerungs-Genossenschaft Oberwipper, der allerdings einen besseren Besuch hätte beschieden sein müssen, wurden die vorgeschriebenen Wahlen getätigt.</w:t>
      </w:r>
    </w:p>
    <w:p w14:paraId="4D2248D9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824E5">
        <w:rPr>
          <w:rFonts w:ascii="Arial" w:hAnsi="Arial" w:cs="Arial"/>
          <w:color w:val="000000" w:themeColor="text1"/>
          <w:sz w:val="24"/>
          <w:szCs w:val="24"/>
        </w:rPr>
        <w:t>[…]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75186BF" w14:textId="77777777" w:rsidR="00DB3E92" w:rsidRPr="00B824E5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2. Schiedsrichter: </w:t>
      </w:r>
      <w:r w:rsidRPr="003B0E0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Karthaus</w:t>
      </w:r>
      <w:r w:rsidRPr="003B0E0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aus Däinghausen</w:t>
      </w:r>
    </w:p>
    <w:p w14:paraId="4DAB260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EAFD0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0B8D2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34C7D" w14:textId="77777777" w:rsidR="00DB3E92" w:rsidRPr="00566A06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66A06">
        <w:rPr>
          <w:rFonts w:ascii="Arial" w:hAnsi="Arial" w:cs="Arial"/>
          <w:b/>
          <w:bCs/>
          <w:sz w:val="48"/>
          <w:szCs w:val="48"/>
        </w:rPr>
        <w:t>Katharina Karthaus</w:t>
      </w:r>
    </w:p>
    <w:p w14:paraId="700A3525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A5AF3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1672 in Gimborn bei Marienheide als Katharina Brüning</w:t>
      </w:r>
    </w:p>
    <w:p w14:paraId="393EFA9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23. Januar 1749 in Gummersbach</w:t>
      </w:r>
    </w:p>
    <w:p w14:paraId="40203C23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FD6EB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4C4CD" w14:textId="77777777" w:rsidR="00DB3E92" w:rsidRPr="00566A06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66A06">
        <w:rPr>
          <w:rFonts w:ascii="Arial" w:hAnsi="Arial" w:cs="Arial"/>
          <w:b/>
          <w:bCs/>
          <w:sz w:val="32"/>
          <w:szCs w:val="32"/>
        </w:rPr>
        <w:t>1697</w:t>
      </w:r>
    </w:p>
    <w:p w14:paraId="088E8E45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49D78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566A06">
        <w:rPr>
          <w:rFonts w:ascii="Arial" w:hAnsi="Arial" w:cs="Arial"/>
          <w:b/>
          <w:bCs/>
          <w:color w:val="0000FF"/>
          <w:sz w:val="24"/>
          <w:szCs w:val="24"/>
        </w:rPr>
        <w:t>Gimborn</w:t>
      </w:r>
      <w:r w:rsidRPr="00566A06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Marienheide fand die Hochzeit von Herr Johann Hermann Karthaus und Frau </w:t>
      </w:r>
      <w:r w:rsidRPr="00566A06">
        <w:rPr>
          <w:rFonts w:ascii="Arial" w:hAnsi="Arial" w:cs="Arial"/>
          <w:b/>
          <w:bCs/>
          <w:color w:val="FF0000"/>
          <w:sz w:val="24"/>
          <w:szCs w:val="24"/>
        </w:rPr>
        <w:t>Katharina Karthaus</w:t>
      </w:r>
      <w:r>
        <w:rPr>
          <w:rFonts w:ascii="Arial" w:hAnsi="Arial" w:cs="Arial"/>
          <w:sz w:val="24"/>
          <w:szCs w:val="24"/>
        </w:rPr>
        <w:t>, geborene Brüning, statt</w:t>
      </w:r>
    </w:p>
    <w:p w14:paraId="4649EB78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DB437F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91E01" w14:textId="77777777" w:rsidR="00DB3E92" w:rsidRPr="00566A06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66A06">
        <w:rPr>
          <w:rFonts w:ascii="Arial" w:hAnsi="Arial" w:cs="Arial"/>
          <w:b/>
          <w:bCs/>
          <w:sz w:val="32"/>
          <w:szCs w:val="32"/>
        </w:rPr>
        <w:t>10. Januar 1706</w:t>
      </w:r>
    </w:p>
    <w:p w14:paraId="32C0CF0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3F28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Magdalena Karthaus, geboren in </w:t>
      </w:r>
      <w:r w:rsidRPr="00566A06">
        <w:rPr>
          <w:rFonts w:ascii="Arial" w:hAnsi="Arial" w:cs="Arial"/>
          <w:b/>
          <w:bCs/>
          <w:color w:val="0000FF"/>
          <w:sz w:val="24"/>
          <w:szCs w:val="24"/>
        </w:rPr>
        <w:t>Gimborn</w:t>
      </w:r>
      <w:r>
        <w:rPr>
          <w:rFonts w:ascii="Arial" w:hAnsi="Arial" w:cs="Arial"/>
          <w:sz w:val="24"/>
          <w:szCs w:val="24"/>
        </w:rPr>
        <w:t xml:space="preserve">, war die Tochter der Eheleute Johann Hermann Karthaus und Frau </w:t>
      </w:r>
      <w:r w:rsidRPr="00566A06">
        <w:rPr>
          <w:rFonts w:ascii="Arial" w:hAnsi="Arial" w:cs="Arial"/>
          <w:b/>
          <w:bCs/>
          <w:color w:val="FF0000"/>
          <w:sz w:val="24"/>
          <w:szCs w:val="24"/>
        </w:rPr>
        <w:t>Katharina Karthaus</w:t>
      </w:r>
      <w:r>
        <w:rPr>
          <w:rFonts w:ascii="Arial" w:hAnsi="Arial" w:cs="Arial"/>
          <w:sz w:val="24"/>
          <w:szCs w:val="24"/>
        </w:rPr>
        <w:t>, geborene Brüning</w:t>
      </w:r>
    </w:p>
    <w:p w14:paraId="430BDF7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98BF6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CB3621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8810E" w14:textId="77777777" w:rsidR="00DB3E92" w:rsidRPr="005C0C56" w:rsidRDefault="00DB3E92" w:rsidP="00DB3E92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5C0C56">
        <w:rPr>
          <w:rFonts w:ascii="Arial" w:hAnsi="Arial" w:cs="Arial"/>
          <w:b/>
          <w:sz w:val="48"/>
          <w:szCs w:val="48"/>
        </w:rPr>
        <w:t>Otto Karthaus</w:t>
      </w:r>
    </w:p>
    <w:p w14:paraId="54ABD3AC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4424D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Geboren am (unbekannt)</w:t>
      </w:r>
    </w:p>
    <w:p w14:paraId="75D0757C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Gestorben am (unbekannt)</w:t>
      </w:r>
    </w:p>
    <w:p w14:paraId="59381D5E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CB7AC9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2507B" w14:textId="77777777" w:rsidR="00DB3E92" w:rsidRPr="005C0C56" w:rsidRDefault="00DB3E92" w:rsidP="00DB3E9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5C0C56">
        <w:rPr>
          <w:rFonts w:ascii="Arial" w:hAnsi="Arial" w:cs="Arial"/>
          <w:b/>
          <w:sz w:val="32"/>
          <w:szCs w:val="32"/>
        </w:rPr>
        <w:t>19. November 1918</w:t>
      </w:r>
    </w:p>
    <w:p w14:paraId="524641E5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5AC568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 xml:space="preserve">Öffentliche Versammlung am Buß- und Bettag, den 20. November 1918, abends um 7 Uhr im Saal des Herrn </w:t>
      </w:r>
      <w:r w:rsidRPr="00E33910">
        <w:rPr>
          <w:rFonts w:ascii="Arial" w:hAnsi="Arial" w:cs="Arial"/>
          <w:b/>
          <w:i/>
          <w:color w:val="FF0000"/>
          <w:sz w:val="24"/>
          <w:szCs w:val="24"/>
        </w:rPr>
        <w:t>Otto Karthaus</w:t>
      </w:r>
      <w:r w:rsidRPr="00E3391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E33910">
        <w:rPr>
          <w:rFonts w:ascii="Arial" w:hAnsi="Arial" w:cs="Arial"/>
          <w:i/>
          <w:sz w:val="24"/>
          <w:szCs w:val="24"/>
        </w:rPr>
        <w:t xml:space="preserve">in </w:t>
      </w:r>
      <w:r w:rsidRPr="00E33910">
        <w:rPr>
          <w:rFonts w:ascii="Arial" w:hAnsi="Arial" w:cs="Arial"/>
          <w:b/>
          <w:i/>
          <w:color w:val="0000FF"/>
          <w:sz w:val="24"/>
          <w:szCs w:val="24"/>
        </w:rPr>
        <w:t>Ründeroth</w:t>
      </w:r>
      <w:r w:rsidRPr="00E33910">
        <w:rPr>
          <w:rFonts w:ascii="Arial" w:hAnsi="Arial" w:cs="Arial"/>
          <w:i/>
          <w:sz w:val="24"/>
          <w:szCs w:val="24"/>
        </w:rPr>
        <w:t>.</w:t>
      </w:r>
    </w:p>
    <w:p w14:paraId="7154111A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121090F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Redner: die Herren Parteisekretäre Wernerus und Schäven aus Köln zum Thema: Wie stellen wir uns zu den kommenden Ereignissen.</w:t>
      </w:r>
    </w:p>
    <w:p w14:paraId="2B654C9B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Nachher freie Aussprache</w:t>
      </w:r>
    </w:p>
    <w:p w14:paraId="6838AD13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15498C7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Alle Männer und Frauen jeder Parteirichtung sind hierzu eingeladen</w:t>
      </w:r>
    </w:p>
    <w:p w14:paraId="0575F332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8FF8408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Die Zentrumspartei: Engelbert Offermann</w:t>
      </w:r>
    </w:p>
    <w:p w14:paraId="1D78E998" w14:textId="77777777" w:rsidR="00DB3E92" w:rsidRPr="00E33910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A63905" w14:textId="77777777" w:rsidR="00DB3E92" w:rsidRPr="004B4D56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6559F" w14:textId="77777777" w:rsidR="00DB3E92" w:rsidRPr="00A87AD5" w:rsidRDefault="00DB3E92" w:rsidP="00DB3E9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87AD5">
        <w:rPr>
          <w:rFonts w:ascii="Arial" w:hAnsi="Arial" w:cs="Arial"/>
          <w:b/>
          <w:sz w:val="32"/>
          <w:szCs w:val="32"/>
        </w:rPr>
        <w:t>2. Mai 1919</w:t>
      </w:r>
    </w:p>
    <w:p w14:paraId="086FA8AE" w14:textId="77777777" w:rsidR="00DB3E92" w:rsidRPr="004B4D56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6CEB0" w14:textId="77777777" w:rsidR="00DB3E92" w:rsidRPr="004B4D56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B4D56">
        <w:rPr>
          <w:rFonts w:ascii="Arial" w:hAnsi="Arial" w:cs="Arial"/>
          <w:i/>
          <w:sz w:val="24"/>
          <w:szCs w:val="24"/>
        </w:rPr>
        <w:t xml:space="preserve">Tanzvergnügen in </w:t>
      </w:r>
      <w:r w:rsidRPr="004B4D56">
        <w:rPr>
          <w:rFonts w:ascii="Arial" w:hAnsi="Arial" w:cs="Arial"/>
          <w:b/>
          <w:i/>
          <w:color w:val="0000FF"/>
          <w:sz w:val="24"/>
          <w:szCs w:val="24"/>
        </w:rPr>
        <w:t>Ründeroth</w:t>
      </w:r>
      <w:r w:rsidRPr="004B4D56">
        <w:rPr>
          <w:rFonts w:ascii="Arial" w:hAnsi="Arial" w:cs="Arial"/>
          <w:i/>
          <w:sz w:val="24"/>
          <w:szCs w:val="24"/>
        </w:rPr>
        <w:t xml:space="preserve">: Am Sonntag, den 4. Mai findet in meinem Lokal ein Ball statt, wozu freundlichst einladet </w:t>
      </w:r>
      <w:r w:rsidRPr="004B4D56">
        <w:rPr>
          <w:rFonts w:ascii="Arial" w:hAnsi="Arial" w:cs="Arial"/>
          <w:b/>
          <w:i/>
          <w:color w:val="FF0000"/>
          <w:sz w:val="24"/>
          <w:szCs w:val="24"/>
        </w:rPr>
        <w:t>Otto Karthaus</w:t>
      </w:r>
    </w:p>
    <w:p w14:paraId="2054079D" w14:textId="77777777" w:rsidR="00DB3E92" w:rsidRPr="004B4D56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B4D56">
        <w:rPr>
          <w:rFonts w:ascii="Arial" w:hAnsi="Arial" w:cs="Arial"/>
          <w:i/>
          <w:sz w:val="24"/>
          <w:szCs w:val="24"/>
        </w:rPr>
        <w:t>Anfang 6 Uhr - Getränke nach Belieben</w:t>
      </w:r>
    </w:p>
    <w:p w14:paraId="52B4C50F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F8C509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ABDC63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328E05" w14:textId="77777777" w:rsidR="00DB3E92" w:rsidRPr="00D27C05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27C05">
        <w:rPr>
          <w:rFonts w:ascii="Arial" w:hAnsi="Arial" w:cs="Arial"/>
          <w:b/>
          <w:bCs/>
          <w:sz w:val="48"/>
          <w:szCs w:val="48"/>
        </w:rPr>
        <w:t>Otto Karthaus</w:t>
      </w:r>
    </w:p>
    <w:p w14:paraId="737F174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DDBBB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41D39164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7D77E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EADB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A3D09" w14:textId="77777777" w:rsidR="00DB3E92" w:rsidRPr="00D27C05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7C05">
        <w:rPr>
          <w:rFonts w:ascii="Arial" w:hAnsi="Arial" w:cs="Arial"/>
          <w:b/>
          <w:bCs/>
          <w:sz w:val="32"/>
          <w:szCs w:val="32"/>
        </w:rPr>
        <w:t>9. November 1949</w:t>
      </w:r>
    </w:p>
    <w:p w14:paraId="34D4650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48074" w14:textId="77777777" w:rsidR="00DB3E92" w:rsidRPr="00D27C05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27C05">
        <w:rPr>
          <w:rFonts w:ascii="Arial" w:hAnsi="Arial" w:cs="Arial"/>
          <w:i/>
          <w:iCs/>
          <w:sz w:val="24"/>
          <w:szCs w:val="24"/>
        </w:rPr>
        <w:t>Einige erstklassige 3-4-sitzige Bobschlitten billig zu verkaufen od. zu tauschen (Radio oder sonstiges)</w:t>
      </w:r>
    </w:p>
    <w:p w14:paraId="2030C3D9" w14:textId="77777777" w:rsidR="00DB3E92" w:rsidRPr="00D27C05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D63048" w14:textId="77777777" w:rsidR="00DB3E92" w:rsidRPr="00D27C05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27C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Karthaus</w:t>
      </w:r>
      <w:r w:rsidRPr="00D27C0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27C05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D27C0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Nochen</w:t>
      </w:r>
      <w:r w:rsidRPr="00D27C05">
        <w:rPr>
          <w:rFonts w:ascii="Arial" w:hAnsi="Arial" w:cs="Arial"/>
          <w:i/>
          <w:iCs/>
          <w:sz w:val="24"/>
          <w:szCs w:val="24"/>
        </w:rPr>
        <w:t xml:space="preserve"> über Gummersbach</w:t>
      </w:r>
    </w:p>
    <w:p w14:paraId="7906E277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AE4CC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81970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4A16D" w14:textId="77777777" w:rsidR="00DB3E92" w:rsidRPr="004326A3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326A3">
        <w:rPr>
          <w:rFonts w:ascii="Arial" w:hAnsi="Arial" w:cs="Arial"/>
          <w:b/>
          <w:bCs/>
          <w:sz w:val="48"/>
          <w:szCs w:val="48"/>
        </w:rPr>
        <w:t>Otto Karthaus</w:t>
      </w:r>
    </w:p>
    <w:p w14:paraId="00818DDF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2C4B21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4ADD6D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1D528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F4F5B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847C79" w14:textId="77777777" w:rsidR="00DB3E92" w:rsidRPr="000616DA" w:rsidRDefault="00DB3E92" w:rsidP="00DB3E92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0616DA">
        <w:rPr>
          <w:rFonts w:ascii="Arial" w:hAnsi="Arial" w:cs="Arial"/>
          <w:b/>
          <w:sz w:val="32"/>
          <w:szCs w:val="24"/>
        </w:rPr>
        <w:t>8. Dezember 1933</w:t>
      </w:r>
    </w:p>
    <w:p w14:paraId="1AA810F1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E9F01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Otto Karthaus</w:t>
      </w:r>
      <w:r w:rsidRPr="000616D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0616DA">
        <w:rPr>
          <w:rFonts w:ascii="Arial" w:hAnsi="Arial" w:cs="Arial"/>
          <w:i/>
          <w:sz w:val="24"/>
          <w:szCs w:val="24"/>
        </w:rPr>
        <w:t xml:space="preserve">betrieb in </w:t>
      </w:r>
      <w:r>
        <w:rPr>
          <w:rFonts w:ascii="Arial" w:hAnsi="Arial" w:cs="Arial"/>
          <w:b/>
          <w:i/>
          <w:color w:val="0000FF"/>
          <w:sz w:val="24"/>
          <w:szCs w:val="24"/>
        </w:rPr>
        <w:t>Ründeroth</w:t>
      </w:r>
      <w:r w:rsidRPr="000616D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ein Möbelgeschäft</w:t>
      </w:r>
    </w:p>
    <w:p w14:paraId="2C46BEB5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EFB53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CC6344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0049155"/>
    </w:p>
    <w:p w14:paraId="0A08DF74" w14:textId="77777777" w:rsidR="00DB3E92" w:rsidRPr="00D622F0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Karthaus</w:t>
      </w:r>
    </w:p>
    <w:p w14:paraId="11711E04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992DC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Juli 1901 in Gummersbach</w:t>
      </w:r>
    </w:p>
    <w:p w14:paraId="7E7D4F0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84EB549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8D8C41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A988B" w14:textId="77777777" w:rsidR="00DB3E92" w:rsidRPr="00642CB0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Ostern </w:t>
      </w:r>
      <w:r w:rsidRPr="00642CB0">
        <w:rPr>
          <w:rFonts w:ascii="Arial" w:hAnsi="Arial" w:cs="Arial"/>
          <w:b/>
          <w:bCs/>
          <w:sz w:val="32"/>
          <w:szCs w:val="32"/>
        </w:rPr>
        <w:t>1920</w:t>
      </w:r>
    </w:p>
    <w:p w14:paraId="13CADAF3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3E5692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Paul Karthaus</w:t>
      </w:r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3A8C0504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A94C76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E714D3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16A0D8" w14:textId="77777777" w:rsidR="00DB3E92" w:rsidRPr="00F54AA0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54AA0">
        <w:rPr>
          <w:rFonts w:ascii="Arial" w:hAnsi="Arial" w:cs="Arial"/>
          <w:b/>
          <w:bCs/>
          <w:sz w:val="48"/>
          <w:szCs w:val="48"/>
        </w:rPr>
        <w:t>Walter Karthaus</w:t>
      </w:r>
    </w:p>
    <w:p w14:paraId="14254F2C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5B0726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2E378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1570F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9C7B2A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DF19E" w14:textId="77777777" w:rsidR="00DB3E92" w:rsidRPr="00F54AA0" w:rsidRDefault="00DB3E92" w:rsidP="00DB3E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54AA0">
        <w:rPr>
          <w:rFonts w:ascii="Arial" w:hAnsi="Arial" w:cs="Arial"/>
          <w:b/>
          <w:bCs/>
          <w:sz w:val="32"/>
          <w:szCs w:val="32"/>
        </w:rPr>
        <w:t>12. November 1949</w:t>
      </w:r>
    </w:p>
    <w:p w14:paraId="019B21E1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6F624C" w14:textId="77777777" w:rsidR="00DB3E92" w:rsidRPr="00F54AA0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54AA0">
        <w:rPr>
          <w:rFonts w:ascii="Arial" w:hAnsi="Arial" w:cs="Arial"/>
          <w:i/>
          <w:iCs/>
          <w:sz w:val="24"/>
          <w:szCs w:val="24"/>
        </w:rPr>
        <w:t>Margarinefabrik Heinrich Hanker, Lintorf / Kr. Osnabrück</w:t>
      </w:r>
    </w:p>
    <w:p w14:paraId="471AC1DF" w14:textId="77777777" w:rsidR="00DB3E92" w:rsidRPr="00F54AA0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88C5928" w14:textId="77777777" w:rsidR="00DB3E92" w:rsidRPr="00F54AA0" w:rsidRDefault="00DB3E92" w:rsidP="00DB3E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54AA0">
        <w:rPr>
          <w:rFonts w:ascii="Arial" w:hAnsi="Arial" w:cs="Arial"/>
          <w:i/>
          <w:iCs/>
          <w:sz w:val="24"/>
          <w:szCs w:val="24"/>
        </w:rPr>
        <w:t xml:space="preserve">Auslieferungslager: </w:t>
      </w:r>
      <w:r w:rsidRPr="00F54AA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Karthaus</w:t>
      </w:r>
      <w:r w:rsidRPr="00F54AA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54AA0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F54AA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Neu-Dieringhausen, Auf der Ente</w:t>
      </w:r>
    </w:p>
    <w:p w14:paraId="6B4548DE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C0957B8" w14:textId="77777777" w:rsidR="00DB3E92" w:rsidRDefault="00DB3E92" w:rsidP="00DB3E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67D02" w14:textId="77777777" w:rsidR="00362C0E" w:rsidRDefault="00362C0E"/>
    <w:sectPr w:rsidR="00362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0E"/>
    <w:rsid w:val="00362C0E"/>
    <w:rsid w:val="00D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5D70E-88E0-4E4E-B94F-BB77A14F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E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2023-07-16T20:30:00Z</dcterms:created>
  <dcterms:modified xsi:type="dcterms:W3CDTF">2023-07-16T20:31:00Z</dcterms:modified>
</cp:coreProperties>
</file>